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8F4" w:rsidRDefault="0030762E">
      <w:pPr>
        <w:jc w:val="both"/>
        <w:rPr>
          <w:rFonts w:ascii="Times New Roman" w:hAnsi="Times New Roman" w:cs="Times New Roman"/>
          <w:b/>
          <w:sz w:val="24"/>
          <w:szCs w:val="24"/>
        </w:rPr>
      </w:pPr>
      <w:r>
        <w:rPr>
          <w:rFonts w:ascii="Times New Roman" w:hAnsi="Times New Roman" w:cs="Times New Roman"/>
          <w:b/>
          <w:sz w:val="24"/>
          <w:szCs w:val="24"/>
        </w:rPr>
        <w:t>İŞYERİ EĞİTİMİ VE UYGULAMASI SIKÇA SORULAN SORULAR</w:t>
      </w:r>
    </w:p>
    <w:p w:rsidR="005918F4" w:rsidRDefault="005918F4">
      <w:pPr>
        <w:jc w:val="both"/>
        <w:rPr>
          <w:rFonts w:ascii="Times New Roman" w:hAnsi="Times New Roman" w:cs="Times New Roman"/>
          <w:b/>
          <w:sz w:val="24"/>
          <w:szCs w:val="24"/>
        </w:rPr>
      </w:pPr>
    </w:p>
    <w:p w:rsidR="005918F4" w:rsidRDefault="003076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4. Sınıf güz yarıyılında işyeri eğitimini alan öğrenciler bahar yarıyılında alttan aldıkları dersleri ve dönem derslerini alabilirler.</w:t>
      </w:r>
    </w:p>
    <w:p w:rsidR="005918F4" w:rsidRDefault="003076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4. Sınıf güz yarıyılında sadece ders alan (işyeri eğitimi almayan) öğrenciler, bahar yarıyılında işyeri eğitimini ve alttan olan (1-2-3. Sınıf) derslerini alabilir. Güz yarıyılında kalmış olduğu 4. Sınıf derslerini tekrar alamaz.</w:t>
      </w:r>
    </w:p>
    <w:p w:rsidR="005918F4" w:rsidRDefault="003076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Uzatmalı öğrenciler de dah</w:t>
      </w:r>
      <w:r>
        <w:rPr>
          <w:rFonts w:ascii="Times New Roman" w:hAnsi="Times New Roman" w:cs="Times New Roman"/>
          <w:sz w:val="24"/>
          <w:szCs w:val="24"/>
        </w:rPr>
        <w:t>il olmak üzere, öğrenciler başarısız olduğu dersleri sadece başarısız oldukları yarıyılda alttan alabilir. (Güzde kaldıysa güzde, baharda kaldıysa baharda). (Ders geçme ve sınav yönetmeliğine göre, işyeri eğitimi ve staj da dahil olmak üzere, bütün dersler</w:t>
      </w:r>
      <w:r>
        <w:rPr>
          <w:rFonts w:ascii="Times New Roman" w:hAnsi="Times New Roman" w:cs="Times New Roman"/>
          <w:sz w:val="24"/>
          <w:szCs w:val="24"/>
        </w:rPr>
        <w:t xml:space="preserve"> sadece dersten başarısız olunan yarıyılda (baharsa bahar, güz ise güz) alttan alınabilir.</w:t>
      </w:r>
    </w:p>
    <w:p w:rsidR="005918F4" w:rsidRDefault="003076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Sadece uzatmalı öğrenciler, hiç almadıkları dersleri devam koşullarını da sağlamak şartıyla işyeri eğitimi ile birlikte de alabilirler. Fakat kaldıkları dersi yine a</w:t>
      </w:r>
      <w:r>
        <w:rPr>
          <w:rFonts w:ascii="Times New Roman" w:hAnsi="Times New Roman" w:cs="Times New Roman"/>
          <w:sz w:val="24"/>
          <w:szCs w:val="24"/>
        </w:rPr>
        <w:t>it olduğu yarıyılda alabilirler.</w:t>
      </w:r>
    </w:p>
    <w:p w:rsidR="001F3BA8" w:rsidRDefault="001F3BA8" w:rsidP="001F3BA8">
      <w:pPr>
        <w:jc w:val="both"/>
        <w:rPr>
          <w:rFonts w:ascii="Times New Roman" w:hAnsi="Times New Roman" w:cs="Times New Roman"/>
          <w:sz w:val="24"/>
          <w:szCs w:val="24"/>
        </w:rPr>
      </w:pPr>
    </w:p>
    <w:p w:rsidR="001F3BA8" w:rsidRDefault="001F3BA8" w:rsidP="001F3BA8">
      <w:pPr>
        <w:jc w:val="center"/>
        <w:rPr>
          <w:rFonts w:ascii="Times New Roman" w:hAnsi="Times New Roman" w:cs="Times New Roman"/>
          <w:b/>
          <w:sz w:val="24"/>
          <w:szCs w:val="24"/>
        </w:rPr>
      </w:pPr>
      <w:r>
        <w:rPr>
          <w:rFonts w:ascii="Times New Roman" w:hAnsi="Times New Roman" w:cs="Times New Roman"/>
          <w:b/>
          <w:sz w:val="24"/>
          <w:szCs w:val="24"/>
        </w:rPr>
        <w:t>İŞYERİ EĞİTİMİ VE UYGULAMASI ENDÜSTRİYEL TASARIM MÜHENDİSLİĞİ KOMİSYON KARARLARI</w:t>
      </w:r>
    </w:p>
    <w:p w:rsidR="001F3BA8" w:rsidRPr="003F653F" w:rsidRDefault="001F3BA8" w:rsidP="001F3BA8">
      <w:pPr>
        <w:pStyle w:val="ListeParagraf"/>
        <w:numPr>
          <w:ilvl w:val="0"/>
          <w:numId w:val="2"/>
        </w:numPr>
        <w:spacing w:after="0"/>
        <w:jc w:val="both"/>
        <w:rPr>
          <w:rFonts w:ascii="Times New Roman" w:hAnsi="Times New Roman" w:cs="Times New Roman"/>
          <w:b/>
          <w:sz w:val="24"/>
          <w:szCs w:val="24"/>
        </w:rPr>
      </w:pPr>
      <w:r w:rsidRPr="003F653F">
        <w:rPr>
          <w:rFonts w:ascii="Times New Roman" w:hAnsi="Times New Roman" w:cs="Times New Roman"/>
          <w:bCs/>
          <w:sz w:val="24"/>
          <w:szCs w:val="24"/>
        </w:rPr>
        <w:t xml:space="preserve">Fakülte-Sanayi Koordinatörü, İşyeri Uygulaması ve İşyeri Eğitimi Yetkilisi, İşyeri Uygulaması ve İşyeri Eğitimi yapacak olan öğrenci tarafından imzalanan İşyeri Uygulaması ve İşyeri Eğitimi Sözleşmesi, öğrenci tarafından 3 (üç) nüsha olarak çoğaltılır ve taraflara verilir. </w:t>
      </w:r>
      <w:hyperlink r:id="rId5" w:history="1">
        <w:r w:rsidRPr="003F653F">
          <w:rPr>
            <w:rStyle w:val="Kpr"/>
            <w:rFonts w:ascii="Times New Roman" w:hAnsi="Times New Roman" w:cs="Times New Roman"/>
            <w:b/>
            <w:sz w:val="24"/>
            <w:szCs w:val="24"/>
          </w:rPr>
          <w:t>http://teknoloji.karabuk.edu.tr/yuklenen/dosyalar/126523201851002.docx</w:t>
        </w:r>
      </w:hyperlink>
    </w:p>
    <w:p w:rsidR="001F3BA8" w:rsidRDefault="001F3BA8" w:rsidP="001F3BA8">
      <w:pPr>
        <w:spacing w:after="0"/>
        <w:jc w:val="center"/>
        <w:rPr>
          <w:rFonts w:ascii="Times New Roman" w:hAnsi="Times New Roman" w:cs="Times New Roman"/>
          <w:b/>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4. Sınıf güz yarıyılında işyeri eğitimini alan öğrenciler bahar yarıyılında alttan aldıkları dersleri ve dönem derslerini alabilirler.</w:t>
      </w:r>
    </w:p>
    <w:p w:rsidR="001F3BA8" w:rsidRPr="0097175B" w:rsidRDefault="001F3BA8" w:rsidP="001F3BA8">
      <w:pPr>
        <w:spacing w:after="0"/>
        <w:ind w:left="360"/>
        <w:jc w:val="both"/>
        <w:r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4. Sınıf güz yarıyılında sadece ders alan (işyeri eğitimi almayan) öğrenciler, bahar yarıyılında işyeri eğitimini ve alttan olan (1-2-3. Sınıf) derslerini alabilir. Güz yarıyılında kalmış olduğu 4. Sınıf derslerini tekrar alamaz.</w:t>
      </w:r>
    </w:p>
    <w:p w:rsidR="001F3BA8" w:rsidRPr="003F653F" w:rsidRDefault="001F3BA8" w:rsidP="001F3BA8">
      <w:pPr>
        <w:spacing w:after="0"/>
        <w:jc w:val="both"/>
        <w:r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Uzatmalı öğrenciler de dahil olmak üzere, öğrenciler başarısız olduğu dersleri sadece başarısız oldukları yarıyılda alttan alabilir. (Güzde kaldıysa güzde, baharda kaldıysa baharda). (Ders geçme ve sınav yönetmeliğine göre, işyeri eğitimi ve staj da dahil olmak üzere, bütün dersler sadece dersten başarısız olunan yarıyılda (baharsa bahar, güz ise güz) alttan alınabilir.</w:t>
      </w:r>
    </w:p>
    <w:p w:rsidR="001F3BA8" w:rsidRPr="003F653F" w:rsidRDefault="001F3BA8" w:rsidP="001F3BA8">
      <w:pPr>
        <w:spacing w:after="0"/>
        <w:jc w:val="both"/>
        <w:r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Sadece uzatmalı öğrenciler, hiç almadıkları dersleri devam koşullarını da sağlamak şartıyla işyeri eğitimi ile birlikte de alabilirler. Fakat kaldıkları dersi yine ait olduğu yarıyılda alabilirler.</w:t>
      </w:r>
    </w:p>
    <w:p w:rsidR="001F3BA8" w:rsidRPr="0097175B" w:rsidRDefault="001F3BA8" w:rsidP="001F3BA8">
      <w:pPr>
        <w:pStyle w:val="ListeParagraf"/>
        <w:spacing w:after="0"/>
        <w:rPr>
          <w:rFonts w:ascii="Times New Roman" w:hAnsi="Times New Roman" w:cs="Times New Roman"/>
          <w:sz w:val="24"/>
          <w:szCs w:val="24"/>
        </w:rPr>
      </w:pPr>
    </w:p>
    <w:p w:rsidR="001F3BA8" w:rsidRPr="003F653F" w:rsidRDefault="001F3BA8" w:rsidP="001F3BA8">
      <w:pPr>
        <w:pStyle w:val="ListeParagraf"/>
        <w:numPr>
          <w:ilvl w:val="0"/>
          <w:numId w:val="2"/>
        </w:numPr>
        <w:spacing w:after="0"/>
        <w:jc w:val="both"/>
        <w:rPr>
          <w:rFonts w:ascii="Times New Roman" w:hAnsi="Times New Roman" w:cs="Times New Roman"/>
          <w:sz w:val="24"/>
          <w:szCs w:val="24"/>
        </w:rPr>
      </w:pPr>
      <w:r w:rsidRPr="003F653F">
        <w:rPr>
          <w:rFonts w:ascii="Times New Roman" w:hAnsi="Times New Roman" w:cs="Times New Roman"/>
          <w:sz w:val="24"/>
          <w:szCs w:val="24"/>
        </w:rPr>
        <w:t xml:space="preserve">Öğrencinin İşyeri Eğitimi </w:t>
      </w:r>
      <w:r>
        <w:rPr>
          <w:rFonts w:ascii="Times New Roman" w:hAnsi="Times New Roman" w:cs="Times New Roman"/>
          <w:sz w:val="24"/>
          <w:szCs w:val="24"/>
        </w:rPr>
        <w:t xml:space="preserve">ve </w:t>
      </w:r>
      <w:r w:rsidRPr="003F653F">
        <w:rPr>
          <w:rFonts w:ascii="Times New Roman" w:hAnsi="Times New Roman" w:cs="Times New Roman"/>
          <w:sz w:val="24"/>
          <w:szCs w:val="24"/>
        </w:rPr>
        <w:t>Uygulaması</w:t>
      </w:r>
      <w:r>
        <w:rPr>
          <w:rFonts w:ascii="Times New Roman" w:hAnsi="Times New Roman" w:cs="Times New Roman"/>
          <w:sz w:val="24"/>
          <w:szCs w:val="24"/>
        </w:rPr>
        <w:t>nı y</w:t>
      </w:r>
      <w:r w:rsidRPr="003F653F">
        <w:rPr>
          <w:rFonts w:ascii="Times New Roman" w:hAnsi="Times New Roman" w:cs="Times New Roman"/>
          <w:sz w:val="24"/>
          <w:szCs w:val="24"/>
        </w:rPr>
        <w:t xml:space="preserve">apabilmesi için en az 40 </w:t>
      </w:r>
      <w:r>
        <w:rPr>
          <w:rFonts w:ascii="Times New Roman" w:hAnsi="Times New Roman" w:cs="Times New Roman"/>
          <w:sz w:val="24"/>
          <w:szCs w:val="24"/>
        </w:rPr>
        <w:t>i</w:t>
      </w:r>
      <w:r w:rsidRPr="003F653F">
        <w:rPr>
          <w:rFonts w:ascii="Times New Roman" w:hAnsi="Times New Roman" w:cs="Times New Roman"/>
          <w:sz w:val="24"/>
          <w:szCs w:val="24"/>
        </w:rPr>
        <w:t>şgünü zorunlu yaz stajını yapmış olması gerekir.</w:t>
      </w:r>
    </w:p>
    <w:p w:rsidR="001F3BA8" w:rsidRDefault="001F3BA8" w:rsidP="001F3BA8">
      <w:pPr>
        <w:pStyle w:val="ListeParagraf"/>
        <w:spacing w:after="0"/>
        <w:jc w:val="both"/>
        <w:r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sidRPr="003F653F">
        <w:rPr>
          <w:rFonts w:ascii="Times New Roman" w:hAnsi="Times New Roman" w:cs="Times New Roman"/>
          <w:sz w:val="24"/>
          <w:szCs w:val="24"/>
        </w:rPr>
        <w:lastRenderedPageBreak/>
        <w:t xml:space="preserve">Öğrenci iş yeri kabul ve başvuru belgesi ve iş yeri sözleşmesini dersler başlamadan </w:t>
      </w:r>
      <w:r>
        <w:rPr>
          <w:rFonts w:ascii="Times New Roman" w:hAnsi="Times New Roman" w:cs="Times New Roman"/>
          <w:sz w:val="24"/>
          <w:szCs w:val="24"/>
        </w:rPr>
        <w:t xml:space="preserve">en geç </w:t>
      </w:r>
      <w:r w:rsidRPr="003F653F">
        <w:rPr>
          <w:rFonts w:ascii="Times New Roman" w:hAnsi="Times New Roman" w:cs="Times New Roman"/>
          <w:sz w:val="24"/>
          <w:szCs w:val="24"/>
        </w:rPr>
        <w:t>15 gün önce ilgili komisyona getirmelidir.</w:t>
      </w:r>
    </w:p>
    <w:p w:rsidR="001F3BA8" w:rsidRPr="003F653F" w:rsidRDefault="001F3BA8" w:rsidP="001F3BA8">
      <w:pPr>
        <w:spacing w:after="0"/>
        <w:ind w:firstLine="708"/>
        <w:jc w:val="both"/>
        <w:rPr>
          <w:rFonts w:ascii="Times New Roman" w:hAnsi="Times New Roman" w:cs="Times New Roman"/>
          <w:sz w:val="24"/>
          <w:szCs w:val="24"/>
        </w:rPr>
      </w:pPr>
      <w:hyperlink r:id="rId6" w:history="1">
        <w:r w:rsidRPr="008C76E7">
          <w:rPr>
            <w:rStyle w:val="Kpr"/>
            <w:rFonts w:ascii="Times New Roman" w:hAnsi="Times New Roman" w:cs="Times New Roman"/>
            <w:sz w:val="24"/>
            <w:szCs w:val="24"/>
          </w:rPr>
          <w:t>http://teknoloji.karabuk.edu.tr/yuklenen/dosyalar/126722201940119.docx</w:t>
        </w:r>
      </w:hyperlink>
      <w:r>
        <w:rPr>
          <w:rFonts w:ascii="Times New Roman" w:hAnsi="Times New Roman" w:cs="Times New Roman"/>
          <w:sz w:val="24"/>
          <w:szCs w:val="24"/>
        </w:rPr>
        <w:t xml:space="preserve"> (sözleşme)</w:t>
      </w:r>
    </w:p>
    <w:p w:rsidR="001F3BA8" w:rsidRDefault="001F3BA8" w:rsidP="001F3BA8">
      <w:pPr>
        <w:spacing w:after="0"/>
        <w:ind w:firstLine="708"/>
        <w:jc w:val="both"/>
        <w:rPr>
          <w:rFonts w:ascii="Times New Roman" w:hAnsi="Times New Roman" w:cs="Times New Roman"/>
          <w:sz w:val="24"/>
          <w:szCs w:val="24"/>
        </w:rPr>
      </w:pPr>
      <w:hyperlink r:id="rId7" w:history="1">
        <w:r w:rsidRPr="008C76E7">
          <w:rPr>
            <w:rStyle w:val="Kpr"/>
            <w:rFonts w:ascii="Times New Roman" w:hAnsi="Times New Roman" w:cs="Times New Roman"/>
            <w:sz w:val="24"/>
            <w:szCs w:val="24"/>
          </w:rPr>
          <w:t>http://teknoloji.karabuk.edu.tr/yuklenen/dosyalar/1261220201850409.docx</w:t>
        </w:r>
      </w:hyperlink>
      <w:r>
        <w:rPr>
          <w:rFonts w:ascii="Times New Roman" w:hAnsi="Times New Roman" w:cs="Times New Roman"/>
          <w:sz w:val="24"/>
          <w:szCs w:val="24"/>
        </w:rPr>
        <w:t xml:space="preserve"> (başvuru)</w:t>
      </w:r>
    </w:p>
    <w:p w:rsidR="001F3BA8" w:rsidRPr="003F653F" w:rsidRDefault="001F3BA8" w:rsidP="001F3BA8">
      <w:pPr>
        <w:spacing w:after="0"/>
        <w:jc w:val="both"/>
        <w:r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sidRPr="003F653F">
        <w:rPr>
          <w:rFonts w:ascii="Times New Roman" w:hAnsi="Times New Roman" w:cs="Times New Roman"/>
          <w:sz w:val="24"/>
          <w:szCs w:val="24"/>
        </w:rPr>
        <w:t>Staj defterleri el yazısı ile hazırlanacaktır</w:t>
      </w:r>
      <w:r>
        <w:rPr>
          <w:rFonts w:ascii="Times New Roman" w:hAnsi="Times New Roman" w:cs="Times New Roman"/>
          <w:sz w:val="24"/>
          <w:szCs w:val="24"/>
        </w:rPr>
        <w:t>.</w:t>
      </w:r>
    </w:p>
    <w:p w:rsidR="001F3BA8" w:rsidRDefault="001F3BA8" w:rsidP="001F3BA8">
      <w:pPr>
        <w:spacing w:after="0"/>
        <w:ind w:left="360" w:firstLine="348"/>
        <w:jc w:val="both"/>
        <w:rPr>
          <w:rStyle w:val="Kpr"/>
          <w:rFonts w:ascii="Times New Roman" w:hAnsi="Times New Roman" w:cs="Times New Roman"/>
          <w:sz w:val="24"/>
          <w:szCs w:val="24"/>
        </w:rPr>
      </w:pPr>
      <w:hyperlink r:id="rId8" w:history="1">
        <w:r w:rsidRPr="008C76E7">
          <w:rPr>
            <w:rStyle w:val="Kpr"/>
            <w:rFonts w:ascii="Times New Roman" w:hAnsi="Times New Roman" w:cs="Times New Roman"/>
            <w:sz w:val="24"/>
            <w:szCs w:val="24"/>
          </w:rPr>
          <w:t>http://teknoloji.karabuk.edu.tr/yuklenen/dosyalar/126523201950221.docx</w:t>
        </w:r>
      </w:hyperlink>
    </w:p>
    <w:p w:rsidR="001F3BA8" w:rsidRDefault="001F3BA8" w:rsidP="001F3BA8">
      <w:pPr>
        <w:spacing w:after="0"/>
        <w:ind w:left="360" w:firstLine="348"/>
        <w:jc w:val="both"/>
        <w:rPr>
          <w:rStyle w:val="K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sidRPr="00D47E55">
        <w:rPr>
          <w:rFonts w:ascii="Times New Roman" w:hAnsi="Times New Roman" w:cs="Times New Roman"/>
          <w:sz w:val="24"/>
          <w:szCs w:val="24"/>
        </w:rPr>
        <w:t>İş Yeri Eğitimi ve Uygulaması yapan öğrencilerin fakültemiz web sayfasında bulunan devam çizelgesini kullanarak, dönem sonunda diğer evraklar ile birlikte bölüm başkanlığına teslim etmesi gerekmektedir.</w:t>
      </w:r>
    </w:p>
    <w:p w:rsidR="001F3BA8" w:rsidRPr="00D47E55" w:rsidRDefault="001F3BA8" w:rsidP="001F3BA8">
      <w:pPr>
        <w:spacing w:after="0"/>
        <w:ind w:left="360" w:firstLine="348"/>
        <w:jc w:val="both"/>
        <w:rPr>
          <w:rFonts w:ascii="Times New Roman" w:hAnsi="Times New Roman" w:cs="Times New Roman"/>
          <w:sz w:val="24"/>
          <w:szCs w:val="24"/>
        </w:rPr>
      </w:pPr>
      <w:hyperlink r:id="rId9" w:history="1">
        <w:r w:rsidRPr="002C0F59">
          <w:rPr>
            <w:rStyle w:val="Kpr"/>
          </w:rPr>
          <w:t>http://teknoloji.karabuk.edu.tr/yuklenen/dosyalar/126918201932929.pdf</w:t>
        </w:r>
      </w:hyperlink>
      <w:r>
        <w:t xml:space="preserve"> (çizelge)</w:t>
      </w:r>
    </w:p>
    <w:p w:rsidR="001F3BA8" w:rsidRPr="003F653F" w:rsidRDefault="001F3BA8" w:rsidP="001F3BA8">
      <w:pPr>
        <w:spacing w:after="0"/>
        <w:jc w:val="both"/>
        <w:rPr>
          <w:rFonts w:ascii="Times New Roman" w:hAnsi="Times New Roman" w:cs="Times New Roman"/>
          <w:sz w:val="24"/>
          <w:szCs w:val="24"/>
        </w:rPr>
      </w:pPr>
    </w:p>
    <w:p w:rsidR="001F3BA8" w:rsidRDefault="001F3BA8" w:rsidP="001F3BA8">
      <w:pPr>
        <w:pStyle w:val="ListeParagraf"/>
        <w:numPr>
          <w:ilvl w:val="0"/>
          <w:numId w:val="2"/>
        </w:numPr>
        <w:spacing w:after="0"/>
        <w:jc w:val="both"/>
        <w:rPr>
          <w:rFonts w:ascii="Times New Roman" w:hAnsi="Times New Roman" w:cs="Times New Roman"/>
          <w:sz w:val="24"/>
          <w:szCs w:val="24"/>
        </w:rPr>
      </w:pPr>
      <w:r w:rsidRPr="005414ED">
        <w:rPr>
          <w:rFonts w:ascii="Times New Roman" w:hAnsi="Times New Roman" w:cs="Times New Roman"/>
          <w:sz w:val="24"/>
          <w:szCs w:val="24"/>
        </w:rPr>
        <w:t>İşyeri Eğitimi</w:t>
      </w:r>
      <w:r>
        <w:rPr>
          <w:rFonts w:ascii="Times New Roman" w:hAnsi="Times New Roman" w:cs="Times New Roman"/>
          <w:sz w:val="24"/>
          <w:szCs w:val="24"/>
        </w:rPr>
        <w:t xml:space="preserve"> ve Uygulaması</w:t>
      </w:r>
      <w:r w:rsidRPr="005414ED">
        <w:rPr>
          <w:rFonts w:ascii="Times New Roman" w:hAnsi="Times New Roman" w:cs="Times New Roman"/>
          <w:sz w:val="24"/>
          <w:szCs w:val="24"/>
        </w:rPr>
        <w:t xml:space="preserve"> denetim formları</w:t>
      </w:r>
      <w:r>
        <w:rPr>
          <w:rFonts w:ascii="Times New Roman" w:hAnsi="Times New Roman" w:cs="Times New Roman"/>
          <w:sz w:val="24"/>
          <w:szCs w:val="24"/>
        </w:rPr>
        <w:t xml:space="preserve"> ve evraklar</w:t>
      </w:r>
      <w:r w:rsidRPr="005414ED">
        <w:rPr>
          <w:rFonts w:ascii="Times New Roman" w:hAnsi="Times New Roman" w:cs="Times New Roman"/>
          <w:sz w:val="24"/>
          <w:szCs w:val="24"/>
        </w:rPr>
        <w:t xml:space="preserve"> İşyeri Yetkilisi tarafından kapalı, imzalı/mühürlü zarf içinde öğrenci aracılığıyla veya iadeli taahhütlü posta/kargo ile </w:t>
      </w:r>
      <w:r>
        <w:rPr>
          <w:rFonts w:ascii="Times New Roman" w:hAnsi="Times New Roman" w:cs="Times New Roman"/>
          <w:sz w:val="24"/>
          <w:szCs w:val="24"/>
        </w:rPr>
        <w:t>komisyona</w:t>
      </w:r>
      <w:r w:rsidRPr="005414ED">
        <w:rPr>
          <w:rFonts w:ascii="Times New Roman" w:hAnsi="Times New Roman" w:cs="Times New Roman"/>
          <w:sz w:val="24"/>
          <w:szCs w:val="24"/>
        </w:rPr>
        <w:t xml:space="preserve"> 15 gün içerisinde gönderilir.</w:t>
      </w:r>
    </w:p>
    <w:p w:rsidR="001F3BA8" w:rsidRDefault="001F3BA8" w:rsidP="001F3BA8">
      <w:pPr>
        <w:spacing w:after="0"/>
        <w:ind w:firstLine="708"/>
        <w:jc w:val="both"/>
        <w:rPr>
          <w:rFonts w:ascii="Times New Roman" w:hAnsi="Times New Roman" w:cs="Times New Roman"/>
          <w:sz w:val="24"/>
          <w:szCs w:val="24"/>
        </w:rPr>
      </w:pPr>
      <w:hyperlink r:id="rId10" w:history="1">
        <w:r w:rsidRPr="008C76E7">
          <w:rPr>
            <w:rStyle w:val="Kpr"/>
            <w:rFonts w:ascii="Times New Roman" w:hAnsi="Times New Roman" w:cs="Times New Roman"/>
            <w:sz w:val="24"/>
            <w:szCs w:val="24"/>
          </w:rPr>
          <w:t>http://teknoloji.karabuk.edu.tr/yuklenen/dosyalar/126813201852217.docx</w:t>
        </w:r>
      </w:hyperlink>
    </w:p>
    <w:p w:rsidR="001F3BA8" w:rsidRPr="00D47E55" w:rsidRDefault="001F3BA8" w:rsidP="001F3BA8">
      <w:pPr>
        <w:spacing w:after="0"/>
        <w:jc w:val="both"/>
        <w:rPr>
          <w:rFonts w:ascii="Times New Roman" w:hAnsi="Times New Roman" w:cs="Times New Roman"/>
          <w:sz w:val="24"/>
          <w:szCs w:val="24"/>
        </w:rPr>
      </w:pPr>
    </w:p>
    <w:p w:rsidR="001F3BA8" w:rsidRPr="001F3BA8" w:rsidRDefault="001F3BA8" w:rsidP="001F3BA8">
      <w:pPr>
        <w:jc w:val="both"/>
        <w:rPr>
          <w:rFonts w:ascii="Times New Roman" w:hAnsi="Times New Roman" w:cs="Times New Roman"/>
          <w:sz w:val="24"/>
          <w:szCs w:val="24"/>
        </w:rPr>
      </w:pPr>
      <w:bookmarkStart w:id="0" w:name="_GoBack"/>
      <w:bookmarkEnd w:id="0"/>
    </w:p>
    <w:sectPr w:rsidR="001F3BA8" w:rsidRPr="001F3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07F22320"/>
    <w:lvl w:ilvl="0" w:tplc="E9609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F7EA9"/>
    <w:multiLevelType w:val="hybridMultilevel"/>
    <w:tmpl w:val="B6F69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F4"/>
    <w:rsid w:val="001F3BA8"/>
    <w:rsid w:val="0030762E"/>
    <w:rsid w:val="0059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14D"/>
  <w15:docId w15:val="{E8C0CB7F-097A-405A-A1D2-9E38B650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sid w:val="001F3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knoloji.karabuk.edu.tr/yuklenen/dosyalar/126523201950221.docx" TargetMode="External"/><Relationship Id="rId3" Type="http://schemas.openxmlformats.org/officeDocument/2006/relationships/settings" Target="settings.xml"/><Relationship Id="rId7" Type="http://schemas.openxmlformats.org/officeDocument/2006/relationships/hyperlink" Target="http://teknoloji.karabuk.edu.tr/yuklenen/dosyalar/126122020185040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knoloji.karabuk.edu.tr/yuklenen/dosyalar/126722201940119.docx" TargetMode="External"/><Relationship Id="rId11" Type="http://schemas.openxmlformats.org/officeDocument/2006/relationships/fontTable" Target="fontTable.xml"/><Relationship Id="rId5" Type="http://schemas.openxmlformats.org/officeDocument/2006/relationships/hyperlink" Target="http://teknoloji.karabuk.edu.tr/yuklenen/dosyalar/126523201851002.docx" TargetMode="External"/><Relationship Id="rId10" Type="http://schemas.openxmlformats.org/officeDocument/2006/relationships/hyperlink" Target="http://teknoloji.karabuk.edu.tr/yuklenen/dosyalar/126813201852217.docx" TargetMode="External"/><Relationship Id="rId4" Type="http://schemas.openxmlformats.org/officeDocument/2006/relationships/webSettings" Target="webSettings.xml"/><Relationship Id="rId9" Type="http://schemas.openxmlformats.org/officeDocument/2006/relationships/hyperlink" Target="http://teknoloji.karabuk.edu.tr/yuklenen/dosyalar/1269182019329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Abdurrahim TEMİZ</cp:lastModifiedBy>
  <cp:revision>2</cp:revision>
  <dcterms:created xsi:type="dcterms:W3CDTF">2019-09-27T10:58:00Z</dcterms:created>
  <dcterms:modified xsi:type="dcterms:W3CDTF">2019-09-27T10:58:00Z</dcterms:modified>
</cp:coreProperties>
</file>